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57C" w:rsidRPr="00CD4D84" w:rsidRDefault="00B3657C" w:rsidP="00B3657C">
      <w:pPr>
        <w:jc w:val="center"/>
        <w:rPr>
          <w:rFonts w:ascii="Arial LatArm" w:hAnsi="Arial LatArm" w:cs="Arial"/>
          <w:b/>
          <w:sz w:val="20"/>
          <w:szCs w:val="20"/>
        </w:rPr>
      </w:pPr>
      <w:r>
        <w:rPr>
          <w:rFonts w:ascii="Sylfaen" w:hAnsi="Sylfaen" w:cs="Arial"/>
          <w:b/>
          <w:sz w:val="20"/>
          <w:szCs w:val="20"/>
        </w:rPr>
        <w:t>ԾԱՎԱԼԱԹԵՐԹ-ՆԱԽԱՀԱՇԻՎ</w:t>
      </w:r>
    </w:p>
    <w:p w:rsidR="00B3657C" w:rsidRPr="00CD4D84" w:rsidRDefault="00B3657C" w:rsidP="00B3657C">
      <w:pPr>
        <w:jc w:val="center"/>
        <w:rPr>
          <w:rFonts w:ascii="Arial LatArm" w:hAnsi="Arial LatArm" w:cs="Arial"/>
          <w:b/>
          <w:sz w:val="20"/>
          <w:szCs w:val="20"/>
        </w:rPr>
      </w:pPr>
    </w:p>
    <w:p w:rsidR="00B3657C" w:rsidRPr="00CD4D84" w:rsidRDefault="00B3657C" w:rsidP="00B3657C">
      <w:pPr>
        <w:rPr>
          <w:rFonts w:ascii="Arial LatArm" w:hAnsi="Arial LatArm" w:cs="Arial"/>
          <w:sz w:val="20"/>
          <w:szCs w:val="20"/>
        </w:rPr>
      </w:pPr>
    </w:p>
    <w:p w:rsidR="00B3657C" w:rsidRPr="00CD4D84" w:rsidRDefault="00B3657C" w:rsidP="00B3657C">
      <w:pPr>
        <w:rPr>
          <w:rFonts w:ascii="Arial LatArm" w:hAnsi="Arial LatArm" w:cs="Arial"/>
          <w:sz w:val="20"/>
          <w:szCs w:val="20"/>
        </w:rPr>
      </w:pPr>
      <w:proofErr w:type="spellStart"/>
      <w:r w:rsidRPr="00CD4D84">
        <w:rPr>
          <w:rFonts w:ascii="Sylfaen" w:hAnsi="Sylfaen" w:cs="Arial"/>
          <w:sz w:val="20"/>
          <w:szCs w:val="20"/>
        </w:rPr>
        <w:t>Օբյեկտի</w:t>
      </w:r>
      <w:proofErr w:type="spellEnd"/>
      <w:r w:rsidRPr="00CD4D84">
        <w:rPr>
          <w:rFonts w:ascii="Arial LatArm" w:hAnsi="Arial LatArm" w:cs="Arial"/>
          <w:sz w:val="20"/>
          <w:szCs w:val="20"/>
        </w:rPr>
        <w:t xml:space="preserve"> (</w:t>
      </w:r>
      <w:proofErr w:type="spellStart"/>
      <w:proofErr w:type="gramStart"/>
      <w:r w:rsidRPr="00CD4D84">
        <w:rPr>
          <w:rFonts w:ascii="Sylfaen" w:hAnsi="Sylfaen" w:cs="Arial"/>
          <w:sz w:val="20"/>
          <w:szCs w:val="20"/>
        </w:rPr>
        <w:t>աշխատանքի</w:t>
      </w:r>
      <w:proofErr w:type="spellEnd"/>
      <w:r w:rsidRPr="00CD4D84">
        <w:rPr>
          <w:rFonts w:ascii="Arial LatArm" w:hAnsi="Arial LatArm" w:cs="Arial"/>
          <w:sz w:val="20"/>
          <w:szCs w:val="20"/>
        </w:rPr>
        <w:t xml:space="preserve"> )</w:t>
      </w:r>
      <w:proofErr w:type="gramEnd"/>
      <w:r w:rsidRPr="00CD4D84">
        <w:rPr>
          <w:rFonts w:ascii="Arial LatArm" w:hAnsi="Arial LatArm" w:cs="Arial"/>
          <w:sz w:val="20"/>
          <w:szCs w:val="20"/>
        </w:rPr>
        <w:tab/>
      </w:r>
      <w:proofErr w:type="spellStart"/>
      <w:r w:rsidRPr="00CD4D84">
        <w:rPr>
          <w:rFonts w:ascii="Sylfaen" w:hAnsi="Sylfaen" w:cs="Arial"/>
          <w:b/>
          <w:sz w:val="20"/>
          <w:szCs w:val="20"/>
        </w:rPr>
        <w:t>Վանաձոր</w:t>
      </w:r>
      <w:proofErr w:type="spellEnd"/>
      <w:r w:rsidRPr="00CD4D84">
        <w:rPr>
          <w:rFonts w:ascii="Arial LatArm" w:hAnsi="Arial LatArm" w:cs="Arial"/>
          <w:b/>
          <w:sz w:val="20"/>
          <w:szCs w:val="20"/>
        </w:rPr>
        <w:t xml:space="preserve"> </w:t>
      </w:r>
      <w:proofErr w:type="spellStart"/>
      <w:r w:rsidRPr="00CD4D84">
        <w:rPr>
          <w:rFonts w:ascii="Sylfaen" w:hAnsi="Sylfaen" w:cs="Arial"/>
          <w:b/>
          <w:sz w:val="20"/>
          <w:szCs w:val="20"/>
        </w:rPr>
        <w:t>համայնքի</w:t>
      </w:r>
      <w:proofErr w:type="spellEnd"/>
      <w:r w:rsidRPr="00CD4D84">
        <w:rPr>
          <w:rFonts w:ascii="Arial LatArm" w:hAnsi="Arial LatArm" w:cs="Arial"/>
          <w:b/>
          <w:sz w:val="20"/>
          <w:szCs w:val="20"/>
        </w:rPr>
        <w:t xml:space="preserve">  </w:t>
      </w:r>
      <w:proofErr w:type="spellStart"/>
      <w:r>
        <w:rPr>
          <w:rFonts w:ascii="Sylfaen" w:hAnsi="Sylfaen" w:cs="Arial"/>
          <w:b/>
          <w:sz w:val="20"/>
          <w:szCs w:val="20"/>
        </w:rPr>
        <w:t>փողոցների</w:t>
      </w:r>
      <w:proofErr w:type="spellEnd"/>
      <w:r>
        <w:rPr>
          <w:rFonts w:ascii="Sylfaen" w:hAnsi="Sylfaen" w:cs="Arial"/>
          <w:b/>
          <w:sz w:val="20"/>
          <w:szCs w:val="20"/>
        </w:rPr>
        <w:t xml:space="preserve"> </w:t>
      </w:r>
      <w:proofErr w:type="spellStart"/>
      <w:r>
        <w:rPr>
          <w:rFonts w:ascii="Sylfaen" w:hAnsi="Sylfaen" w:cs="Arial"/>
          <w:b/>
          <w:sz w:val="20"/>
          <w:szCs w:val="20"/>
        </w:rPr>
        <w:t>նշագծում</w:t>
      </w:r>
      <w:proofErr w:type="spellEnd"/>
      <w:r>
        <w:rPr>
          <w:rFonts w:ascii="Sylfaen" w:hAnsi="Sylfaen" w:cs="Arial"/>
          <w:b/>
          <w:sz w:val="20"/>
          <w:szCs w:val="20"/>
        </w:rPr>
        <w:t xml:space="preserve">/1 </w:t>
      </w:r>
      <w:proofErr w:type="spellStart"/>
      <w:r>
        <w:rPr>
          <w:rFonts w:ascii="Sylfaen" w:hAnsi="Sylfaen" w:cs="Arial"/>
          <w:b/>
          <w:sz w:val="20"/>
          <w:szCs w:val="20"/>
        </w:rPr>
        <w:t>կմ</w:t>
      </w:r>
      <w:proofErr w:type="spellEnd"/>
      <w:r>
        <w:rPr>
          <w:rFonts w:ascii="Sylfaen" w:hAnsi="Sylfaen" w:cs="Arial"/>
          <w:b/>
          <w:sz w:val="20"/>
          <w:szCs w:val="20"/>
        </w:rPr>
        <w:t xml:space="preserve">-ի </w:t>
      </w:r>
      <w:proofErr w:type="spellStart"/>
      <w:r>
        <w:rPr>
          <w:rFonts w:ascii="Sylfaen" w:hAnsi="Sylfaen" w:cs="Arial"/>
          <w:b/>
          <w:sz w:val="20"/>
          <w:szCs w:val="20"/>
        </w:rPr>
        <w:t>համար</w:t>
      </w:r>
      <w:proofErr w:type="spellEnd"/>
      <w:r>
        <w:rPr>
          <w:rFonts w:ascii="Sylfaen" w:hAnsi="Sylfaen" w:cs="Arial"/>
          <w:b/>
          <w:sz w:val="20"/>
          <w:szCs w:val="20"/>
        </w:rPr>
        <w:t>/</w:t>
      </w:r>
    </w:p>
    <w:p w:rsidR="00B3657C" w:rsidRPr="00CD4D84" w:rsidRDefault="00B3657C" w:rsidP="00B3657C">
      <w:pPr>
        <w:rPr>
          <w:rFonts w:ascii="Arial LatArm" w:hAnsi="Arial LatArm" w:cs="Arial"/>
          <w:sz w:val="20"/>
          <w:szCs w:val="20"/>
        </w:rPr>
      </w:pPr>
    </w:p>
    <w:p w:rsidR="00B3657C" w:rsidRPr="00CD4D84" w:rsidRDefault="00B3657C" w:rsidP="00B3657C">
      <w:pPr>
        <w:rPr>
          <w:rFonts w:ascii="Arial LatArm" w:hAnsi="Arial LatArm" w:cs="Arial"/>
          <w:sz w:val="20"/>
          <w:szCs w:val="20"/>
        </w:rPr>
      </w:pPr>
      <w:proofErr w:type="spellStart"/>
      <w:proofErr w:type="gramStart"/>
      <w:r w:rsidRPr="00CD4D84">
        <w:rPr>
          <w:rFonts w:ascii="Sylfaen" w:hAnsi="Sylfaen" w:cs="Arial"/>
          <w:sz w:val="20"/>
          <w:szCs w:val="20"/>
        </w:rPr>
        <w:t>անվանումը</w:t>
      </w:r>
      <w:proofErr w:type="spellEnd"/>
      <w:proofErr w:type="gramEnd"/>
      <w:r w:rsidRPr="00CD4D84">
        <w:rPr>
          <w:rFonts w:ascii="Arial LatArm" w:hAnsi="Arial LatArm" w:cs="Arial"/>
          <w:sz w:val="20"/>
          <w:szCs w:val="20"/>
        </w:rPr>
        <w:tab/>
        <w:t xml:space="preserve">                            </w:t>
      </w:r>
    </w:p>
    <w:p w:rsidR="00B3657C" w:rsidRPr="00CD4D84" w:rsidRDefault="00B3657C" w:rsidP="00B3657C">
      <w:pPr>
        <w:rPr>
          <w:rFonts w:ascii="Arial LatArm" w:hAnsi="Arial LatArm" w:cs="Arial"/>
          <w:sz w:val="20"/>
          <w:szCs w:val="20"/>
        </w:rPr>
      </w:pPr>
      <w:r w:rsidRPr="00CD4D84">
        <w:rPr>
          <w:rFonts w:ascii="Arial LatArm" w:hAnsi="Arial LatArm" w:cs="Arial"/>
          <w:sz w:val="20"/>
          <w:szCs w:val="20"/>
        </w:rPr>
        <w:tab/>
      </w:r>
      <w:r w:rsidRPr="00CD4D84">
        <w:rPr>
          <w:rFonts w:ascii="Arial LatArm" w:hAnsi="Arial LatArm" w:cs="Arial"/>
          <w:sz w:val="20"/>
          <w:szCs w:val="20"/>
        </w:rPr>
        <w:tab/>
      </w:r>
      <w:r w:rsidRPr="00CD4D84">
        <w:rPr>
          <w:rFonts w:ascii="Arial LatArm" w:hAnsi="Arial LatArm" w:cs="Arial"/>
          <w:sz w:val="20"/>
          <w:szCs w:val="20"/>
        </w:rPr>
        <w:tab/>
      </w:r>
      <w:r w:rsidRPr="00CD4D84">
        <w:rPr>
          <w:rFonts w:ascii="Arial LatArm" w:hAnsi="Arial LatArm" w:cs="Arial"/>
          <w:sz w:val="20"/>
          <w:szCs w:val="20"/>
        </w:rPr>
        <w:tab/>
      </w:r>
      <w:r w:rsidRPr="00CD4D84">
        <w:rPr>
          <w:rFonts w:ascii="Arial LatArm" w:hAnsi="Arial LatArm" w:cs="Arial"/>
          <w:sz w:val="20"/>
          <w:szCs w:val="20"/>
        </w:rPr>
        <w:tab/>
      </w:r>
      <w:r w:rsidRPr="00CD4D84">
        <w:rPr>
          <w:rFonts w:ascii="Arial LatArm" w:hAnsi="Arial LatArm" w:cs="Arial"/>
          <w:sz w:val="20"/>
          <w:szCs w:val="20"/>
        </w:rPr>
        <w:tab/>
      </w:r>
      <w:r w:rsidRPr="00CD4D84">
        <w:rPr>
          <w:rFonts w:ascii="Arial LatArm" w:hAnsi="Arial LatArm" w:cs="Arial"/>
          <w:sz w:val="20"/>
          <w:szCs w:val="20"/>
        </w:rPr>
        <w:tab/>
      </w:r>
      <w:r w:rsidRPr="00CD4D84">
        <w:rPr>
          <w:rFonts w:ascii="Arial LatArm" w:hAnsi="Arial LatArm" w:cs="Arial"/>
          <w:sz w:val="20"/>
          <w:szCs w:val="20"/>
        </w:rPr>
        <w:tab/>
      </w:r>
      <w:r w:rsidRPr="00CD4D84">
        <w:rPr>
          <w:rFonts w:ascii="Arial LatArm" w:hAnsi="Arial LatArm" w:cs="Arial"/>
          <w:sz w:val="20"/>
          <w:szCs w:val="20"/>
        </w:rPr>
        <w:tab/>
      </w:r>
      <w:r w:rsidRPr="00CD4D84">
        <w:rPr>
          <w:rFonts w:ascii="Arial LatArm" w:hAnsi="Arial LatArm" w:cs="Arial"/>
          <w:sz w:val="20"/>
          <w:szCs w:val="20"/>
        </w:rPr>
        <w:tab/>
      </w:r>
      <w:r w:rsidRPr="00CD4D84">
        <w:rPr>
          <w:rFonts w:ascii="Arial LatArm" w:hAnsi="Arial LatArm" w:cs="Arial"/>
          <w:sz w:val="20"/>
          <w:szCs w:val="20"/>
        </w:rPr>
        <w:tab/>
      </w:r>
      <w:r w:rsidRPr="00CD4D84">
        <w:rPr>
          <w:rFonts w:ascii="Arial LatArm" w:hAnsi="Arial LatArm" w:cs="Arial"/>
          <w:sz w:val="20"/>
          <w:szCs w:val="20"/>
        </w:rPr>
        <w:tab/>
      </w:r>
      <w:r w:rsidRPr="00CD4D84">
        <w:rPr>
          <w:rFonts w:ascii="Arial LatArm" w:hAnsi="Arial LatArm" w:cs="Arial"/>
          <w:sz w:val="20"/>
          <w:szCs w:val="20"/>
        </w:rPr>
        <w:tab/>
      </w:r>
      <w:r w:rsidRPr="00CD4D84">
        <w:rPr>
          <w:rFonts w:ascii="Arial LatArm" w:hAnsi="Arial LatArm" w:cs="Arial"/>
          <w:sz w:val="20"/>
          <w:szCs w:val="20"/>
        </w:rPr>
        <w:tab/>
      </w:r>
      <w:r w:rsidRPr="00CD4D84">
        <w:rPr>
          <w:rFonts w:ascii="Arial LatArm" w:hAnsi="Arial LatArm" w:cs="Arial"/>
          <w:sz w:val="20"/>
          <w:szCs w:val="20"/>
        </w:rPr>
        <w:tab/>
      </w:r>
      <w:r w:rsidRPr="00CD4D84">
        <w:rPr>
          <w:rFonts w:ascii="Arial LatArm" w:hAnsi="Arial LatArm" w:cs="Arial"/>
          <w:sz w:val="20"/>
          <w:szCs w:val="20"/>
        </w:rPr>
        <w:tab/>
      </w:r>
      <w:r w:rsidRPr="00CD4D84">
        <w:rPr>
          <w:rFonts w:ascii="Arial LatArm" w:hAnsi="Arial LatArm" w:cs="Arial"/>
          <w:sz w:val="20"/>
          <w:szCs w:val="20"/>
        </w:rPr>
        <w:tab/>
      </w:r>
      <w:r w:rsidRPr="00CD4D84">
        <w:rPr>
          <w:rFonts w:ascii="Arial LatArm" w:hAnsi="Arial LatArm" w:cs="Arial"/>
          <w:sz w:val="20"/>
          <w:szCs w:val="20"/>
        </w:rPr>
        <w:tab/>
      </w:r>
      <w:r w:rsidRPr="00CD4D84">
        <w:rPr>
          <w:rFonts w:ascii="Arial LatArm" w:hAnsi="Arial LatArm" w:cs="Arial"/>
          <w:sz w:val="20"/>
          <w:szCs w:val="20"/>
        </w:rPr>
        <w:tab/>
      </w:r>
      <w:r w:rsidRPr="00CD4D84">
        <w:rPr>
          <w:rFonts w:ascii="Arial LatArm" w:hAnsi="Arial LatArm" w:cs="Arial"/>
          <w:sz w:val="20"/>
          <w:szCs w:val="20"/>
        </w:rPr>
        <w:tab/>
      </w:r>
      <w:r w:rsidRPr="00CD4D84">
        <w:rPr>
          <w:rFonts w:ascii="Arial LatArm" w:hAnsi="Arial LatArm" w:cs="Arial"/>
          <w:sz w:val="20"/>
          <w:szCs w:val="20"/>
        </w:rPr>
        <w:tab/>
        <w:t xml:space="preserve">   </w:t>
      </w:r>
      <w:r>
        <w:rPr>
          <w:rFonts w:ascii="Arial LatArm" w:hAnsi="Arial LatArm" w:cs="Arial"/>
          <w:sz w:val="20"/>
          <w:szCs w:val="20"/>
        </w:rPr>
        <w:t xml:space="preserve">                                                                      </w:t>
      </w:r>
      <w:r w:rsidRPr="00CD4D84">
        <w:rPr>
          <w:rFonts w:ascii="Arial LatArm" w:hAnsi="Arial LatArm" w:cs="Arial"/>
          <w:sz w:val="20"/>
          <w:szCs w:val="20"/>
        </w:rPr>
        <w:t xml:space="preserve">     </w:t>
      </w:r>
      <w:proofErr w:type="spellStart"/>
      <w:proofErr w:type="gramStart"/>
      <w:r w:rsidRPr="00CD4D84">
        <w:rPr>
          <w:rFonts w:ascii="Sylfaen" w:hAnsi="Sylfaen" w:cs="Arial"/>
          <w:sz w:val="20"/>
          <w:szCs w:val="20"/>
        </w:rPr>
        <w:t>հազ</w:t>
      </w:r>
      <w:proofErr w:type="spellEnd"/>
      <w:proofErr w:type="gramEnd"/>
      <w:r w:rsidRPr="00CD4D84">
        <w:rPr>
          <w:rFonts w:ascii="Arial LatArm" w:hAnsi="Arial LatArm" w:cs="Arial"/>
          <w:sz w:val="20"/>
          <w:szCs w:val="20"/>
        </w:rPr>
        <w:t xml:space="preserve">. </w:t>
      </w:r>
      <w:proofErr w:type="spellStart"/>
      <w:proofErr w:type="gramStart"/>
      <w:r w:rsidRPr="00CD4D84">
        <w:rPr>
          <w:rFonts w:ascii="Sylfaen" w:hAnsi="Sylfaen" w:cs="Arial"/>
          <w:sz w:val="20"/>
          <w:szCs w:val="20"/>
        </w:rPr>
        <w:t>դրամ</w:t>
      </w:r>
      <w:proofErr w:type="spellEnd"/>
      <w:proofErr w:type="gramEnd"/>
      <w:r w:rsidRPr="00CD4D84">
        <w:rPr>
          <w:rFonts w:ascii="Arial LatArm" w:hAnsi="Arial LatArm" w:cs="Arial"/>
          <w:sz w:val="20"/>
          <w:szCs w:val="20"/>
        </w:rPr>
        <w:t xml:space="preserve"> </w:t>
      </w:r>
    </w:p>
    <w:tbl>
      <w:tblPr>
        <w:tblW w:w="11102" w:type="dxa"/>
        <w:tblInd w:w="-4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43"/>
        <w:gridCol w:w="5075"/>
        <w:gridCol w:w="1309"/>
        <w:gridCol w:w="1309"/>
        <w:gridCol w:w="1309"/>
        <w:gridCol w:w="1457"/>
      </w:tblGrid>
      <w:tr w:rsidR="00B3657C" w:rsidRPr="00CD4D84" w:rsidTr="00757F7C">
        <w:tc>
          <w:tcPr>
            <w:tcW w:w="643" w:type="dxa"/>
          </w:tcPr>
          <w:p w:rsidR="00B3657C" w:rsidRPr="00CD4D84" w:rsidRDefault="00B3657C" w:rsidP="00757F7C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 w:rsidRPr="00CD4D84">
              <w:rPr>
                <w:rFonts w:ascii="Arial LatArm" w:hAnsi="Arial LatArm" w:cs="Arial"/>
                <w:sz w:val="20"/>
                <w:szCs w:val="20"/>
              </w:rPr>
              <w:t>Ñ/Ñ</w:t>
            </w:r>
          </w:p>
        </w:tc>
        <w:tc>
          <w:tcPr>
            <w:tcW w:w="5075" w:type="dxa"/>
          </w:tcPr>
          <w:p w:rsidR="00B3657C" w:rsidRPr="00CD4D84" w:rsidRDefault="00B3657C" w:rsidP="00757F7C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 w:rsidRPr="00CD4D84">
              <w:rPr>
                <w:rFonts w:ascii="Arial LatArm" w:hAnsi="Arial LatArm" w:cs="Arial"/>
                <w:sz w:val="20"/>
                <w:szCs w:val="20"/>
              </w:rPr>
              <w:t xml:space="preserve">²ßË³ï³ÝùÇ </w:t>
            </w:r>
            <w:proofErr w:type="spellStart"/>
            <w:r w:rsidRPr="00CD4D84">
              <w:rPr>
                <w:rFonts w:ascii="Sylfaen" w:hAnsi="Sylfaen" w:cs="Arial"/>
                <w:sz w:val="20"/>
                <w:szCs w:val="20"/>
              </w:rPr>
              <w:t>նկարագիրը</w:t>
            </w:r>
            <w:proofErr w:type="spellEnd"/>
          </w:p>
        </w:tc>
        <w:tc>
          <w:tcPr>
            <w:tcW w:w="1309" w:type="dxa"/>
          </w:tcPr>
          <w:p w:rsidR="00B3657C" w:rsidRPr="00CD4D84" w:rsidRDefault="00B3657C" w:rsidP="00757F7C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 w:rsidRPr="00CD4D84">
              <w:rPr>
                <w:rFonts w:ascii="Arial LatArm" w:hAnsi="Arial LatArm" w:cs="Arial"/>
                <w:sz w:val="20"/>
                <w:szCs w:val="20"/>
              </w:rPr>
              <w:t>â³÷Ù³Ý ÙÇ³íáñÁ</w:t>
            </w:r>
          </w:p>
        </w:tc>
        <w:tc>
          <w:tcPr>
            <w:tcW w:w="1309" w:type="dxa"/>
          </w:tcPr>
          <w:p w:rsidR="00B3657C" w:rsidRPr="00CD4D84" w:rsidRDefault="00B3657C" w:rsidP="00757F7C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  <w:proofErr w:type="spellStart"/>
            <w:r w:rsidRPr="00CD4D84">
              <w:rPr>
                <w:rFonts w:ascii="Sylfaen" w:hAnsi="Sylfaen" w:cs="Arial"/>
                <w:sz w:val="20"/>
                <w:szCs w:val="20"/>
              </w:rPr>
              <w:t>Քանակը</w:t>
            </w:r>
            <w:proofErr w:type="spellEnd"/>
          </w:p>
        </w:tc>
        <w:tc>
          <w:tcPr>
            <w:tcW w:w="1309" w:type="dxa"/>
          </w:tcPr>
          <w:p w:rsidR="00B3657C" w:rsidRPr="00CD4D84" w:rsidRDefault="00B3657C" w:rsidP="00757F7C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 w:rsidRPr="00CD4D84">
              <w:rPr>
                <w:rFonts w:ascii="Arial LatArm" w:hAnsi="Arial LatArm" w:cs="Arial"/>
                <w:sz w:val="20"/>
                <w:szCs w:val="20"/>
              </w:rPr>
              <w:t>ØÇ³íáñÇ ·ÇÝÁ</w:t>
            </w:r>
          </w:p>
          <w:p w:rsidR="00B3657C" w:rsidRPr="00CD4D84" w:rsidRDefault="00B3657C" w:rsidP="00757F7C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1457" w:type="dxa"/>
          </w:tcPr>
          <w:p w:rsidR="00B3657C" w:rsidRPr="00CD4D84" w:rsidRDefault="00B3657C" w:rsidP="00757F7C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 w:rsidRPr="00CD4D84">
              <w:rPr>
                <w:rFonts w:ascii="Arial LatArm" w:hAnsi="Arial LatArm" w:cs="Arial"/>
                <w:sz w:val="20"/>
                <w:szCs w:val="20"/>
              </w:rPr>
              <w:t>²ñÅ»ùÁ</w:t>
            </w:r>
          </w:p>
          <w:p w:rsidR="00B3657C" w:rsidRPr="00CD4D84" w:rsidRDefault="00B3657C" w:rsidP="00757F7C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  <w:p w:rsidR="00B3657C" w:rsidRPr="00CD4D84" w:rsidRDefault="00B3657C" w:rsidP="00757F7C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B3657C" w:rsidRPr="00CD4D84" w:rsidTr="00757F7C">
        <w:tc>
          <w:tcPr>
            <w:tcW w:w="643" w:type="dxa"/>
          </w:tcPr>
          <w:p w:rsidR="00B3657C" w:rsidRPr="00CD4D84" w:rsidRDefault="00B3657C" w:rsidP="00757F7C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 w:rsidRPr="00CD4D84"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5075" w:type="dxa"/>
          </w:tcPr>
          <w:p w:rsidR="00B3657C" w:rsidRPr="00CD4D84" w:rsidRDefault="00B3657C" w:rsidP="00757F7C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 w:rsidRPr="00CD4D84">
              <w:rPr>
                <w:rFonts w:ascii="Arial LatArm" w:hAnsi="Arial LatArm" w:cs="Arial"/>
                <w:sz w:val="20"/>
                <w:szCs w:val="20"/>
              </w:rPr>
              <w:t>2</w:t>
            </w:r>
          </w:p>
        </w:tc>
        <w:tc>
          <w:tcPr>
            <w:tcW w:w="1309" w:type="dxa"/>
          </w:tcPr>
          <w:p w:rsidR="00B3657C" w:rsidRPr="00CD4D84" w:rsidRDefault="00B3657C" w:rsidP="00757F7C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 w:rsidRPr="00CD4D84">
              <w:rPr>
                <w:rFonts w:ascii="Arial LatArm" w:hAnsi="Arial LatArm" w:cs="Arial"/>
                <w:sz w:val="20"/>
                <w:szCs w:val="20"/>
              </w:rPr>
              <w:t>4</w:t>
            </w:r>
          </w:p>
        </w:tc>
        <w:tc>
          <w:tcPr>
            <w:tcW w:w="1309" w:type="dxa"/>
          </w:tcPr>
          <w:p w:rsidR="00B3657C" w:rsidRPr="00CD4D84" w:rsidRDefault="00B3657C" w:rsidP="00757F7C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 w:rsidRPr="00CD4D84">
              <w:rPr>
                <w:rFonts w:ascii="Arial LatArm" w:hAnsi="Arial LatArm" w:cs="Arial"/>
                <w:sz w:val="20"/>
                <w:szCs w:val="20"/>
              </w:rPr>
              <w:t>5</w:t>
            </w:r>
          </w:p>
        </w:tc>
        <w:tc>
          <w:tcPr>
            <w:tcW w:w="1309" w:type="dxa"/>
          </w:tcPr>
          <w:p w:rsidR="00B3657C" w:rsidRPr="00CD4D84" w:rsidRDefault="00B3657C" w:rsidP="00757F7C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 w:rsidRPr="00CD4D84">
              <w:rPr>
                <w:rFonts w:ascii="Arial LatArm" w:hAnsi="Arial LatArm" w:cs="Arial"/>
                <w:sz w:val="20"/>
                <w:szCs w:val="20"/>
              </w:rPr>
              <w:t>6</w:t>
            </w:r>
          </w:p>
        </w:tc>
        <w:tc>
          <w:tcPr>
            <w:tcW w:w="1457" w:type="dxa"/>
          </w:tcPr>
          <w:p w:rsidR="00B3657C" w:rsidRPr="00CD4D84" w:rsidRDefault="00B3657C" w:rsidP="00757F7C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 w:rsidRPr="00CD4D84">
              <w:rPr>
                <w:rFonts w:ascii="Arial LatArm" w:hAnsi="Arial LatArm" w:cs="Arial"/>
                <w:sz w:val="20"/>
                <w:szCs w:val="20"/>
              </w:rPr>
              <w:t>7</w:t>
            </w:r>
          </w:p>
        </w:tc>
      </w:tr>
      <w:tr w:rsidR="00B3657C" w:rsidRPr="00CD4D84" w:rsidTr="00757F7C">
        <w:tc>
          <w:tcPr>
            <w:tcW w:w="643" w:type="dxa"/>
          </w:tcPr>
          <w:p w:rsidR="00B3657C" w:rsidRPr="00CD4D84" w:rsidRDefault="00B3657C" w:rsidP="00757F7C">
            <w:pPr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 xml:space="preserve">   1</w:t>
            </w:r>
          </w:p>
        </w:tc>
        <w:tc>
          <w:tcPr>
            <w:tcW w:w="5075" w:type="dxa"/>
          </w:tcPr>
          <w:p w:rsidR="00B3657C" w:rsidRDefault="00B3657C" w:rsidP="00757F7C">
            <w:pPr>
              <w:rPr>
                <w:rFonts w:ascii="Sylfaen" w:hAnsi="Sylfaen" w:cs="Arial"/>
                <w:sz w:val="22"/>
                <w:szCs w:val="22"/>
              </w:rPr>
            </w:pPr>
            <w:proofErr w:type="spellStart"/>
            <w:r w:rsidRPr="0093596C">
              <w:rPr>
                <w:rFonts w:ascii="Sylfaen" w:hAnsi="Sylfaen" w:cs="Arial"/>
                <w:sz w:val="22"/>
                <w:szCs w:val="22"/>
              </w:rPr>
              <w:t>Փողոցի</w:t>
            </w:r>
            <w:proofErr w:type="spellEnd"/>
            <w:r w:rsidRPr="0093596C"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proofErr w:type="spellStart"/>
            <w:r w:rsidRPr="0093596C">
              <w:rPr>
                <w:rFonts w:ascii="Sylfaen" w:hAnsi="Sylfaen" w:cs="Arial"/>
                <w:sz w:val="22"/>
                <w:szCs w:val="22"/>
              </w:rPr>
              <w:t>երթևեկելի</w:t>
            </w:r>
            <w:proofErr w:type="spellEnd"/>
            <w:r w:rsidRPr="0093596C"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proofErr w:type="spellStart"/>
            <w:r w:rsidRPr="0093596C">
              <w:rPr>
                <w:rFonts w:ascii="Sylfaen" w:hAnsi="Sylfaen" w:cs="Arial"/>
                <w:sz w:val="22"/>
                <w:szCs w:val="22"/>
              </w:rPr>
              <w:t>մասի</w:t>
            </w:r>
            <w:proofErr w:type="spellEnd"/>
            <w:r w:rsidRPr="0093596C">
              <w:rPr>
                <w:rFonts w:ascii="Arial LatArm" w:hAnsi="Arial LatArm" w:cs="Arial"/>
                <w:sz w:val="22"/>
                <w:szCs w:val="22"/>
              </w:rPr>
              <w:t xml:space="preserve"> </w:t>
            </w:r>
            <w:proofErr w:type="spellStart"/>
            <w:r w:rsidRPr="0093596C">
              <w:rPr>
                <w:rFonts w:ascii="Sylfaen" w:hAnsi="Sylfaen" w:cs="Arial"/>
                <w:sz w:val="22"/>
                <w:szCs w:val="22"/>
              </w:rPr>
              <w:t>նշագծում</w:t>
            </w:r>
            <w:proofErr w:type="spellEnd"/>
            <w:r>
              <w:rPr>
                <w:rFonts w:ascii="Sylfaen" w:hAnsi="Sylfaen" w:cs="Arial"/>
                <w:sz w:val="22"/>
                <w:szCs w:val="22"/>
              </w:rPr>
              <w:t xml:space="preserve">/0.1 մ </w:t>
            </w: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լայնությամբ</w:t>
            </w:r>
            <w:proofErr w:type="spellEnd"/>
            <w:r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սպիտակ</w:t>
            </w:r>
            <w:proofErr w:type="spellEnd"/>
            <w:r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գույնի</w:t>
            </w:r>
            <w:proofErr w:type="spellEnd"/>
            <w:r>
              <w:rPr>
                <w:rFonts w:ascii="Sylfaen" w:hAnsi="Sylfaen" w:cs="Arial"/>
                <w:sz w:val="22"/>
                <w:szCs w:val="22"/>
              </w:rPr>
              <w:t>/</w:t>
            </w:r>
          </w:p>
          <w:p w:rsidR="00B3657C" w:rsidRDefault="00B3657C" w:rsidP="00757F7C">
            <w:pPr>
              <w:rPr>
                <w:rFonts w:ascii="Sylfaen" w:hAnsi="Sylfaen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Ճանապարհային</w:t>
            </w:r>
            <w:proofErr w:type="spellEnd"/>
            <w:r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նշագծման</w:t>
            </w:r>
            <w:proofErr w:type="spellEnd"/>
            <w:r>
              <w:rPr>
                <w:rFonts w:ascii="Sylfaen" w:hAnsi="Sylfaen" w:cs="Arial"/>
                <w:sz w:val="22"/>
                <w:szCs w:val="22"/>
              </w:rPr>
              <w:t xml:space="preserve"> </w:t>
            </w:r>
          </w:p>
          <w:p w:rsidR="00B3657C" w:rsidRDefault="00B3657C" w:rsidP="00757F7C">
            <w:pPr>
              <w:rPr>
                <w:rFonts w:ascii="Sylfaen" w:hAnsi="Sylfaen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բաղադրանյութ</w:t>
            </w:r>
            <w:proofErr w:type="spellEnd"/>
            <w:r>
              <w:rPr>
                <w:rFonts w:ascii="Sylfaen" w:hAnsi="Sylfaen" w:cs="Arial"/>
                <w:sz w:val="22"/>
                <w:szCs w:val="22"/>
              </w:rPr>
              <w:t xml:space="preserve"> </w:t>
            </w:r>
          </w:p>
          <w:p w:rsidR="00B3657C" w:rsidRPr="0093596C" w:rsidRDefault="00B3657C" w:rsidP="00757F7C">
            <w:pPr>
              <w:rPr>
                <w:rFonts w:ascii="Arial LatArm" w:hAnsi="Arial LatArm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պարան</w:t>
            </w:r>
            <w:proofErr w:type="spellEnd"/>
            <w:r>
              <w:rPr>
                <w:rFonts w:ascii="Sylfaen" w:hAnsi="Sylfaen" w:cs="Arial"/>
                <w:sz w:val="22"/>
                <w:szCs w:val="22"/>
              </w:rPr>
              <w:t xml:space="preserve"> 2մմ</w:t>
            </w:r>
          </w:p>
        </w:tc>
        <w:tc>
          <w:tcPr>
            <w:tcW w:w="1309" w:type="dxa"/>
          </w:tcPr>
          <w:p w:rsidR="00B3657C" w:rsidRPr="0093596C" w:rsidRDefault="00B3657C" w:rsidP="00757F7C">
            <w:pPr>
              <w:jc w:val="both"/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1</w:t>
            </w:r>
            <w:r>
              <w:rPr>
                <w:rFonts w:ascii="Sylfaen" w:hAnsi="Sylfaen" w:cs="Arial"/>
                <w:sz w:val="20"/>
                <w:szCs w:val="20"/>
              </w:rPr>
              <w:t>կմ</w:t>
            </w:r>
          </w:p>
        </w:tc>
        <w:tc>
          <w:tcPr>
            <w:tcW w:w="1309" w:type="dxa"/>
          </w:tcPr>
          <w:p w:rsidR="00B3657C" w:rsidRPr="00CD4D84" w:rsidRDefault="00B3657C" w:rsidP="00757F7C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1</w:t>
            </w:r>
          </w:p>
        </w:tc>
        <w:tc>
          <w:tcPr>
            <w:tcW w:w="1309" w:type="dxa"/>
          </w:tcPr>
          <w:p w:rsidR="00B3657C" w:rsidRPr="00CD4D84" w:rsidRDefault="00B3657C" w:rsidP="00757F7C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1457" w:type="dxa"/>
          </w:tcPr>
          <w:p w:rsidR="00B3657C" w:rsidRPr="00CD4D84" w:rsidRDefault="00B3657C" w:rsidP="00757F7C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</w:tr>
      <w:tr w:rsidR="00B3657C" w:rsidRPr="00CD4D84" w:rsidTr="00757F7C">
        <w:tc>
          <w:tcPr>
            <w:tcW w:w="643" w:type="dxa"/>
          </w:tcPr>
          <w:p w:rsidR="00B3657C" w:rsidRPr="00CD4D84" w:rsidRDefault="00B3657C" w:rsidP="00757F7C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5075" w:type="dxa"/>
          </w:tcPr>
          <w:p w:rsidR="00B3657C" w:rsidRPr="00B155DF" w:rsidRDefault="00B3657C" w:rsidP="00757F7C">
            <w:pPr>
              <w:rPr>
                <w:rFonts w:ascii="Sylfaen" w:hAnsi="Sylfaen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Վերադիր</w:t>
            </w:r>
            <w:proofErr w:type="spellEnd"/>
            <w:r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ծախսեր</w:t>
            </w:r>
            <w:proofErr w:type="spellEnd"/>
            <w:r>
              <w:rPr>
                <w:rFonts w:ascii="Sylfaen" w:hAnsi="Sylfaen" w:cs="Arial"/>
                <w:sz w:val="22"/>
                <w:szCs w:val="22"/>
              </w:rPr>
              <w:t xml:space="preserve"> 13.3%</w:t>
            </w:r>
          </w:p>
        </w:tc>
        <w:tc>
          <w:tcPr>
            <w:tcW w:w="1309" w:type="dxa"/>
          </w:tcPr>
          <w:p w:rsidR="00B3657C" w:rsidRPr="00CD4D84" w:rsidRDefault="00B3657C" w:rsidP="00757F7C">
            <w:pPr>
              <w:jc w:val="both"/>
              <w:rPr>
                <w:rFonts w:ascii="Arial LatArm" w:hAnsi="Arial LatArm" w:cs="Arial"/>
                <w:sz w:val="22"/>
                <w:szCs w:val="22"/>
              </w:rPr>
            </w:pPr>
          </w:p>
        </w:tc>
        <w:tc>
          <w:tcPr>
            <w:tcW w:w="1309" w:type="dxa"/>
          </w:tcPr>
          <w:p w:rsidR="00B3657C" w:rsidRPr="00CD4D84" w:rsidRDefault="00B3657C" w:rsidP="00757F7C">
            <w:pPr>
              <w:jc w:val="both"/>
              <w:rPr>
                <w:rFonts w:ascii="Arial LatArm" w:hAnsi="Arial LatArm" w:cs="Arial"/>
                <w:sz w:val="22"/>
                <w:szCs w:val="22"/>
              </w:rPr>
            </w:pPr>
          </w:p>
        </w:tc>
        <w:tc>
          <w:tcPr>
            <w:tcW w:w="1309" w:type="dxa"/>
          </w:tcPr>
          <w:p w:rsidR="00B3657C" w:rsidRPr="00CD4D84" w:rsidRDefault="00B3657C" w:rsidP="00757F7C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</w:p>
        </w:tc>
        <w:tc>
          <w:tcPr>
            <w:tcW w:w="1457" w:type="dxa"/>
          </w:tcPr>
          <w:p w:rsidR="00B3657C" w:rsidRPr="00CD4D84" w:rsidRDefault="00B3657C" w:rsidP="00757F7C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</w:p>
        </w:tc>
      </w:tr>
      <w:tr w:rsidR="00B3657C" w:rsidRPr="00CD4D84" w:rsidTr="00757F7C">
        <w:tc>
          <w:tcPr>
            <w:tcW w:w="643" w:type="dxa"/>
          </w:tcPr>
          <w:p w:rsidR="00B3657C" w:rsidRPr="00CD4D84" w:rsidRDefault="00B3657C" w:rsidP="00757F7C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5075" w:type="dxa"/>
          </w:tcPr>
          <w:p w:rsidR="00B3657C" w:rsidRPr="00B155DF" w:rsidRDefault="00B3657C" w:rsidP="00757F7C">
            <w:pPr>
              <w:rPr>
                <w:rFonts w:ascii="Sylfaen" w:hAnsi="Sylfaen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Շահույթ</w:t>
            </w:r>
            <w:proofErr w:type="spellEnd"/>
            <w:r>
              <w:rPr>
                <w:rFonts w:ascii="Sylfaen" w:hAnsi="Sylfaen" w:cs="Arial"/>
                <w:sz w:val="22"/>
                <w:szCs w:val="22"/>
              </w:rPr>
              <w:t xml:space="preserve"> 11%</w:t>
            </w:r>
          </w:p>
        </w:tc>
        <w:tc>
          <w:tcPr>
            <w:tcW w:w="1309" w:type="dxa"/>
          </w:tcPr>
          <w:p w:rsidR="00B3657C" w:rsidRPr="00CD4D84" w:rsidRDefault="00B3657C" w:rsidP="00757F7C">
            <w:pPr>
              <w:jc w:val="both"/>
              <w:rPr>
                <w:rFonts w:ascii="Arial LatArm" w:hAnsi="Arial LatArm" w:cs="Arial"/>
                <w:sz w:val="22"/>
                <w:szCs w:val="22"/>
              </w:rPr>
            </w:pPr>
          </w:p>
        </w:tc>
        <w:tc>
          <w:tcPr>
            <w:tcW w:w="1309" w:type="dxa"/>
          </w:tcPr>
          <w:p w:rsidR="00B3657C" w:rsidRPr="00CD4D84" w:rsidRDefault="00B3657C" w:rsidP="00757F7C">
            <w:pPr>
              <w:jc w:val="both"/>
              <w:rPr>
                <w:rFonts w:ascii="Arial LatArm" w:hAnsi="Arial LatArm" w:cs="Arial"/>
                <w:sz w:val="22"/>
                <w:szCs w:val="22"/>
              </w:rPr>
            </w:pPr>
          </w:p>
        </w:tc>
        <w:tc>
          <w:tcPr>
            <w:tcW w:w="1309" w:type="dxa"/>
          </w:tcPr>
          <w:p w:rsidR="00B3657C" w:rsidRPr="00CD4D84" w:rsidRDefault="00B3657C" w:rsidP="00757F7C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</w:p>
        </w:tc>
        <w:tc>
          <w:tcPr>
            <w:tcW w:w="1457" w:type="dxa"/>
          </w:tcPr>
          <w:p w:rsidR="00B3657C" w:rsidRPr="00CD4D84" w:rsidRDefault="00B3657C" w:rsidP="00757F7C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</w:p>
        </w:tc>
      </w:tr>
      <w:tr w:rsidR="00B3657C" w:rsidRPr="00CD4D84" w:rsidTr="00757F7C">
        <w:tc>
          <w:tcPr>
            <w:tcW w:w="643" w:type="dxa"/>
          </w:tcPr>
          <w:p w:rsidR="00B3657C" w:rsidRPr="00CD4D84" w:rsidRDefault="00B3657C" w:rsidP="00757F7C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5075" w:type="dxa"/>
          </w:tcPr>
          <w:p w:rsidR="00B3657C" w:rsidRPr="00B155DF" w:rsidRDefault="00B3657C" w:rsidP="00757F7C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ԱԱՀ 20%</w:t>
            </w:r>
          </w:p>
        </w:tc>
        <w:tc>
          <w:tcPr>
            <w:tcW w:w="1309" w:type="dxa"/>
          </w:tcPr>
          <w:p w:rsidR="00B3657C" w:rsidRPr="00CD4D84" w:rsidRDefault="00B3657C" w:rsidP="00757F7C">
            <w:pPr>
              <w:jc w:val="both"/>
              <w:rPr>
                <w:rFonts w:ascii="Arial LatArm" w:hAnsi="Arial LatArm" w:cs="Arial"/>
                <w:sz w:val="22"/>
                <w:szCs w:val="22"/>
              </w:rPr>
            </w:pPr>
          </w:p>
        </w:tc>
        <w:tc>
          <w:tcPr>
            <w:tcW w:w="1309" w:type="dxa"/>
          </w:tcPr>
          <w:p w:rsidR="00B3657C" w:rsidRPr="00CD4D84" w:rsidRDefault="00B3657C" w:rsidP="00757F7C">
            <w:pPr>
              <w:jc w:val="both"/>
              <w:rPr>
                <w:rFonts w:ascii="Arial LatArm" w:hAnsi="Arial LatArm" w:cs="Arial"/>
                <w:sz w:val="22"/>
                <w:szCs w:val="22"/>
              </w:rPr>
            </w:pPr>
          </w:p>
        </w:tc>
        <w:tc>
          <w:tcPr>
            <w:tcW w:w="1309" w:type="dxa"/>
          </w:tcPr>
          <w:p w:rsidR="00B3657C" w:rsidRPr="00CD4D84" w:rsidRDefault="00B3657C" w:rsidP="00757F7C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</w:p>
        </w:tc>
        <w:tc>
          <w:tcPr>
            <w:tcW w:w="1457" w:type="dxa"/>
          </w:tcPr>
          <w:p w:rsidR="00B3657C" w:rsidRPr="00CD4D84" w:rsidRDefault="00B3657C" w:rsidP="00757F7C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</w:p>
        </w:tc>
      </w:tr>
      <w:tr w:rsidR="00B3657C" w:rsidRPr="00CD4D84" w:rsidTr="00757F7C">
        <w:tc>
          <w:tcPr>
            <w:tcW w:w="643" w:type="dxa"/>
          </w:tcPr>
          <w:p w:rsidR="00B3657C" w:rsidRPr="00CD4D84" w:rsidRDefault="00B3657C" w:rsidP="00757F7C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5075" w:type="dxa"/>
          </w:tcPr>
          <w:p w:rsidR="00B3657C" w:rsidRPr="00B155DF" w:rsidRDefault="00B3657C" w:rsidP="00757F7C">
            <w:pPr>
              <w:rPr>
                <w:rFonts w:ascii="Sylfaen" w:hAnsi="Sylfaen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Ընդամենը</w:t>
            </w:r>
            <w:proofErr w:type="spellEnd"/>
            <w:r>
              <w:rPr>
                <w:rFonts w:ascii="Sylfaen" w:hAnsi="Sylfaen" w:cs="Arial"/>
                <w:sz w:val="22"/>
                <w:szCs w:val="22"/>
              </w:rPr>
              <w:t>՝</w:t>
            </w:r>
          </w:p>
        </w:tc>
        <w:tc>
          <w:tcPr>
            <w:tcW w:w="1309" w:type="dxa"/>
          </w:tcPr>
          <w:p w:rsidR="00B3657C" w:rsidRPr="00CD4D84" w:rsidRDefault="00B3657C" w:rsidP="00757F7C">
            <w:pPr>
              <w:jc w:val="both"/>
              <w:rPr>
                <w:rFonts w:ascii="Arial LatArm" w:hAnsi="Arial LatArm" w:cs="Arial"/>
                <w:sz w:val="22"/>
                <w:szCs w:val="22"/>
              </w:rPr>
            </w:pPr>
          </w:p>
        </w:tc>
        <w:tc>
          <w:tcPr>
            <w:tcW w:w="1309" w:type="dxa"/>
          </w:tcPr>
          <w:p w:rsidR="00B3657C" w:rsidRPr="00CD4D84" w:rsidRDefault="00B3657C" w:rsidP="00757F7C">
            <w:pPr>
              <w:jc w:val="both"/>
              <w:rPr>
                <w:rFonts w:ascii="Arial LatArm" w:hAnsi="Arial LatArm" w:cs="Arial"/>
                <w:sz w:val="22"/>
                <w:szCs w:val="22"/>
              </w:rPr>
            </w:pPr>
          </w:p>
        </w:tc>
        <w:tc>
          <w:tcPr>
            <w:tcW w:w="1309" w:type="dxa"/>
          </w:tcPr>
          <w:p w:rsidR="00B3657C" w:rsidRPr="00CD4D84" w:rsidRDefault="00B3657C" w:rsidP="00757F7C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</w:p>
        </w:tc>
        <w:tc>
          <w:tcPr>
            <w:tcW w:w="1457" w:type="dxa"/>
          </w:tcPr>
          <w:p w:rsidR="00B3657C" w:rsidRPr="00CD4D84" w:rsidRDefault="00B3657C" w:rsidP="00757F7C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</w:p>
        </w:tc>
      </w:tr>
      <w:tr w:rsidR="00B3657C" w:rsidRPr="00CD4D84" w:rsidTr="00757F7C">
        <w:tc>
          <w:tcPr>
            <w:tcW w:w="643" w:type="dxa"/>
          </w:tcPr>
          <w:p w:rsidR="00B3657C" w:rsidRPr="00CD4D84" w:rsidRDefault="00B3657C" w:rsidP="00757F7C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5075" w:type="dxa"/>
          </w:tcPr>
          <w:p w:rsidR="00B3657C" w:rsidRPr="00DA65B2" w:rsidRDefault="00B3657C" w:rsidP="00B3657C">
            <w:pPr>
              <w:rPr>
                <w:rFonts w:ascii="Sylfaen" w:hAnsi="Sylfaen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Ընդամենը</w:t>
            </w:r>
            <w:proofErr w:type="spellEnd"/>
            <w:r>
              <w:rPr>
                <w:rFonts w:ascii="Sylfaen" w:hAnsi="Sylfaen" w:cs="Arial"/>
                <w:sz w:val="22"/>
                <w:szCs w:val="22"/>
              </w:rPr>
              <w:t xml:space="preserve">` 27.78կմ-ի </w:t>
            </w: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համար</w:t>
            </w:r>
            <w:proofErr w:type="spellEnd"/>
            <w:r>
              <w:rPr>
                <w:rFonts w:ascii="Sylfaen" w:hAnsi="Sylfaen" w:cs="Arial"/>
                <w:sz w:val="22"/>
                <w:szCs w:val="22"/>
              </w:rPr>
              <w:t xml:space="preserve"> 27780.4*104.39=</w:t>
            </w:r>
          </w:p>
        </w:tc>
        <w:tc>
          <w:tcPr>
            <w:tcW w:w="1309" w:type="dxa"/>
          </w:tcPr>
          <w:p w:rsidR="00B3657C" w:rsidRPr="00CD4D84" w:rsidRDefault="00B3657C" w:rsidP="00757F7C">
            <w:pPr>
              <w:jc w:val="both"/>
              <w:rPr>
                <w:rFonts w:ascii="Arial LatArm" w:hAnsi="Arial LatArm" w:cs="Arial"/>
                <w:sz w:val="22"/>
                <w:szCs w:val="22"/>
                <w:vertAlign w:val="superscript"/>
              </w:rPr>
            </w:pPr>
          </w:p>
        </w:tc>
        <w:tc>
          <w:tcPr>
            <w:tcW w:w="1309" w:type="dxa"/>
          </w:tcPr>
          <w:p w:rsidR="00B3657C" w:rsidRPr="00CD4D84" w:rsidRDefault="00B3657C" w:rsidP="00757F7C">
            <w:pPr>
              <w:jc w:val="both"/>
              <w:rPr>
                <w:rFonts w:ascii="Arial LatArm" w:hAnsi="Arial LatArm" w:cs="Arial"/>
                <w:sz w:val="22"/>
                <w:szCs w:val="22"/>
              </w:rPr>
            </w:pPr>
          </w:p>
        </w:tc>
        <w:tc>
          <w:tcPr>
            <w:tcW w:w="1309" w:type="dxa"/>
          </w:tcPr>
          <w:p w:rsidR="00B3657C" w:rsidRPr="00CD4D84" w:rsidRDefault="00B3657C" w:rsidP="00757F7C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</w:p>
        </w:tc>
        <w:tc>
          <w:tcPr>
            <w:tcW w:w="1457" w:type="dxa"/>
          </w:tcPr>
          <w:p w:rsidR="00B3657C" w:rsidRPr="00CD4D84" w:rsidRDefault="00B3657C" w:rsidP="00757F7C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</w:p>
        </w:tc>
      </w:tr>
      <w:tr w:rsidR="00B3657C" w:rsidRPr="00CD4D84" w:rsidTr="00757F7C">
        <w:tc>
          <w:tcPr>
            <w:tcW w:w="643" w:type="dxa"/>
          </w:tcPr>
          <w:p w:rsidR="00B3657C" w:rsidRPr="00CD4D84" w:rsidRDefault="00B3657C" w:rsidP="00757F7C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  <w:r>
              <w:rPr>
                <w:rFonts w:ascii="Arial LatArm" w:hAnsi="Arial LatArm" w:cs="Arial"/>
                <w:sz w:val="20"/>
                <w:szCs w:val="20"/>
              </w:rPr>
              <w:t>2.</w:t>
            </w:r>
          </w:p>
        </w:tc>
        <w:tc>
          <w:tcPr>
            <w:tcW w:w="5075" w:type="dxa"/>
          </w:tcPr>
          <w:p w:rsidR="00B3657C" w:rsidRDefault="00B3657C" w:rsidP="00757F7C">
            <w:pPr>
              <w:rPr>
                <w:rFonts w:ascii="Sylfaen" w:hAnsi="Sylfaen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Փողոցների</w:t>
            </w:r>
            <w:proofErr w:type="spellEnd"/>
            <w:r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անցումների</w:t>
            </w:r>
            <w:proofErr w:type="spellEnd"/>
            <w:r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նշագծում</w:t>
            </w:r>
            <w:proofErr w:type="spellEnd"/>
            <w:r>
              <w:rPr>
                <w:rFonts w:ascii="Sylfaen" w:hAnsi="Sylfaen" w:cs="Arial"/>
                <w:sz w:val="22"/>
                <w:szCs w:val="22"/>
              </w:rPr>
              <w:t xml:space="preserve"> /0.4 մ </w:t>
            </w: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լայնությամբ</w:t>
            </w:r>
            <w:proofErr w:type="spellEnd"/>
            <w:r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դեղին</w:t>
            </w:r>
            <w:proofErr w:type="spellEnd"/>
            <w:r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գույնի</w:t>
            </w:r>
            <w:proofErr w:type="spellEnd"/>
            <w:r>
              <w:rPr>
                <w:rFonts w:ascii="Sylfaen" w:hAnsi="Sylfaen" w:cs="Arial"/>
                <w:sz w:val="22"/>
                <w:szCs w:val="22"/>
              </w:rPr>
              <w:t>/</w:t>
            </w:r>
          </w:p>
          <w:p w:rsidR="00B3657C" w:rsidRDefault="00B3657C" w:rsidP="00757F7C">
            <w:pPr>
              <w:rPr>
                <w:rFonts w:ascii="Sylfaen" w:hAnsi="Sylfaen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Ճանապարհային</w:t>
            </w:r>
            <w:proofErr w:type="spellEnd"/>
            <w:r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նշագծման</w:t>
            </w:r>
            <w:proofErr w:type="spellEnd"/>
            <w:r>
              <w:rPr>
                <w:rFonts w:ascii="Sylfaen" w:hAnsi="Sylfaen" w:cs="Arial"/>
                <w:sz w:val="22"/>
                <w:szCs w:val="22"/>
              </w:rPr>
              <w:t xml:space="preserve"> </w:t>
            </w:r>
          </w:p>
          <w:p w:rsidR="00B3657C" w:rsidRDefault="00B3657C" w:rsidP="00757F7C">
            <w:pPr>
              <w:rPr>
                <w:rFonts w:ascii="Sylfaen" w:hAnsi="Sylfaen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բաղադրանյութ</w:t>
            </w:r>
            <w:proofErr w:type="spellEnd"/>
          </w:p>
          <w:p w:rsidR="00B3657C" w:rsidRPr="008D27FD" w:rsidRDefault="00B3657C" w:rsidP="00757F7C">
            <w:pPr>
              <w:rPr>
                <w:rFonts w:ascii="Sylfaen" w:hAnsi="Sylfaen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պարան</w:t>
            </w:r>
            <w:proofErr w:type="spellEnd"/>
            <w:r>
              <w:rPr>
                <w:rFonts w:ascii="Sylfaen" w:hAnsi="Sylfaen" w:cs="Arial"/>
                <w:sz w:val="22"/>
                <w:szCs w:val="22"/>
              </w:rPr>
              <w:t xml:space="preserve"> 2մմ</w:t>
            </w:r>
          </w:p>
        </w:tc>
        <w:tc>
          <w:tcPr>
            <w:tcW w:w="1309" w:type="dxa"/>
          </w:tcPr>
          <w:p w:rsidR="00B3657C" w:rsidRPr="0009274F" w:rsidRDefault="00B3657C" w:rsidP="00757F7C">
            <w:pPr>
              <w:jc w:val="both"/>
              <w:rPr>
                <w:rFonts w:ascii="Sylfaen" w:hAnsi="Sylfaen" w:cs="Arial"/>
                <w:sz w:val="22"/>
                <w:szCs w:val="22"/>
              </w:rPr>
            </w:pPr>
            <w:r w:rsidRPr="0009274F">
              <w:rPr>
                <w:rFonts w:ascii="Arial LatArm" w:hAnsi="Arial LatArm" w:cs="Arial"/>
                <w:sz w:val="22"/>
                <w:szCs w:val="22"/>
              </w:rPr>
              <w:t>1</w:t>
            </w:r>
            <w:r w:rsidRPr="0009274F">
              <w:rPr>
                <w:rFonts w:ascii="Sylfaen" w:hAnsi="Sylfaen" w:cs="Arial"/>
                <w:sz w:val="22"/>
                <w:szCs w:val="22"/>
              </w:rPr>
              <w:t>կմ</w:t>
            </w:r>
          </w:p>
        </w:tc>
        <w:tc>
          <w:tcPr>
            <w:tcW w:w="1309" w:type="dxa"/>
          </w:tcPr>
          <w:p w:rsidR="00B3657C" w:rsidRPr="00CD4D84" w:rsidRDefault="00B3657C" w:rsidP="00757F7C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  <w:r>
              <w:rPr>
                <w:rFonts w:ascii="Arial LatArm" w:hAnsi="Arial LatArm" w:cs="Arial"/>
                <w:sz w:val="22"/>
                <w:szCs w:val="22"/>
              </w:rPr>
              <w:t>1</w:t>
            </w:r>
          </w:p>
        </w:tc>
        <w:tc>
          <w:tcPr>
            <w:tcW w:w="1309" w:type="dxa"/>
          </w:tcPr>
          <w:p w:rsidR="00B3657C" w:rsidRPr="00CD4D84" w:rsidRDefault="00B3657C" w:rsidP="00757F7C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</w:p>
        </w:tc>
        <w:tc>
          <w:tcPr>
            <w:tcW w:w="1457" w:type="dxa"/>
          </w:tcPr>
          <w:p w:rsidR="00B3657C" w:rsidRPr="00CD4D84" w:rsidRDefault="00B3657C" w:rsidP="00757F7C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</w:p>
        </w:tc>
      </w:tr>
      <w:tr w:rsidR="00B3657C" w:rsidRPr="00CD4D84" w:rsidTr="00757F7C">
        <w:tc>
          <w:tcPr>
            <w:tcW w:w="643" w:type="dxa"/>
          </w:tcPr>
          <w:p w:rsidR="00B3657C" w:rsidRPr="00CD4D84" w:rsidRDefault="00B3657C" w:rsidP="00757F7C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5075" w:type="dxa"/>
          </w:tcPr>
          <w:p w:rsidR="00B3657C" w:rsidRPr="00B155DF" w:rsidRDefault="00B3657C" w:rsidP="00757F7C">
            <w:pPr>
              <w:rPr>
                <w:rFonts w:ascii="Sylfaen" w:hAnsi="Sylfaen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Վերադիր</w:t>
            </w:r>
            <w:proofErr w:type="spellEnd"/>
            <w:r>
              <w:rPr>
                <w:rFonts w:ascii="Sylfaen" w:hAnsi="Sylfaen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ծախսեր</w:t>
            </w:r>
            <w:proofErr w:type="spellEnd"/>
            <w:r>
              <w:rPr>
                <w:rFonts w:ascii="Sylfaen" w:hAnsi="Sylfaen" w:cs="Arial"/>
                <w:sz w:val="22"/>
                <w:szCs w:val="22"/>
              </w:rPr>
              <w:t xml:space="preserve"> 13.3%</w:t>
            </w:r>
          </w:p>
        </w:tc>
        <w:tc>
          <w:tcPr>
            <w:tcW w:w="1309" w:type="dxa"/>
          </w:tcPr>
          <w:p w:rsidR="00B3657C" w:rsidRPr="00CD4D84" w:rsidRDefault="00B3657C" w:rsidP="00757F7C">
            <w:pPr>
              <w:jc w:val="both"/>
              <w:rPr>
                <w:rFonts w:ascii="Arial LatArm" w:hAnsi="Arial LatArm" w:cs="Arial"/>
                <w:sz w:val="22"/>
                <w:szCs w:val="22"/>
                <w:vertAlign w:val="superscript"/>
              </w:rPr>
            </w:pPr>
          </w:p>
        </w:tc>
        <w:tc>
          <w:tcPr>
            <w:tcW w:w="1309" w:type="dxa"/>
          </w:tcPr>
          <w:p w:rsidR="00B3657C" w:rsidRPr="00CD4D84" w:rsidRDefault="00B3657C" w:rsidP="00757F7C">
            <w:pPr>
              <w:jc w:val="both"/>
              <w:rPr>
                <w:rFonts w:ascii="Arial LatArm" w:hAnsi="Arial LatArm" w:cs="Arial"/>
                <w:sz w:val="22"/>
                <w:szCs w:val="22"/>
              </w:rPr>
            </w:pPr>
          </w:p>
        </w:tc>
        <w:tc>
          <w:tcPr>
            <w:tcW w:w="1309" w:type="dxa"/>
          </w:tcPr>
          <w:p w:rsidR="00B3657C" w:rsidRPr="00CD4D84" w:rsidRDefault="00B3657C" w:rsidP="00757F7C">
            <w:pPr>
              <w:jc w:val="both"/>
              <w:rPr>
                <w:rFonts w:ascii="Arial LatArm" w:hAnsi="Arial LatArm" w:cs="Arial"/>
                <w:sz w:val="22"/>
                <w:szCs w:val="22"/>
              </w:rPr>
            </w:pPr>
          </w:p>
        </w:tc>
        <w:tc>
          <w:tcPr>
            <w:tcW w:w="1457" w:type="dxa"/>
          </w:tcPr>
          <w:p w:rsidR="00B3657C" w:rsidRPr="00CD4D84" w:rsidRDefault="00B3657C" w:rsidP="00757F7C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</w:p>
        </w:tc>
      </w:tr>
      <w:tr w:rsidR="00B3657C" w:rsidRPr="00CD4D84" w:rsidTr="00757F7C">
        <w:tc>
          <w:tcPr>
            <w:tcW w:w="643" w:type="dxa"/>
          </w:tcPr>
          <w:p w:rsidR="00B3657C" w:rsidRPr="00CD4D84" w:rsidRDefault="00B3657C" w:rsidP="00757F7C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5075" w:type="dxa"/>
          </w:tcPr>
          <w:p w:rsidR="00B3657C" w:rsidRPr="00B155DF" w:rsidRDefault="00B3657C" w:rsidP="00757F7C">
            <w:pPr>
              <w:rPr>
                <w:rFonts w:ascii="Sylfaen" w:hAnsi="Sylfaen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Շահույթ</w:t>
            </w:r>
            <w:proofErr w:type="spellEnd"/>
            <w:r>
              <w:rPr>
                <w:rFonts w:ascii="Sylfaen" w:hAnsi="Sylfaen" w:cs="Arial"/>
                <w:sz w:val="22"/>
                <w:szCs w:val="22"/>
              </w:rPr>
              <w:t xml:space="preserve"> 11%</w:t>
            </w:r>
          </w:p>
        </w:tc>
        <w:tc>
          <w:tcPr>
            <w:tcW w:w="1309" w:type="dxa"/>
          </w:tcPr>
          <w:p w:rsidR="00B3657C" w:rsidRPr="00CD4D84" w:rsidRDefault="00B3657C" w:rsidP="00757F7C">
            <w:pPr>
              <w:jc w:val="both"/>
              <w:rPr>
                <w:rFonts w:ascii="Arial LatArm" w:hAnsi="Arial LatArm" w:cs="Arial"/>
                <w:sz w:val="22"/>
                <w:szCs w:val="22"/>
                <w:vertAlign w:val="superscript"/>
              </w:rPr>
            </w:pPr>
          </w:p>
        </w:tc>
        <w:tc>
          <w:tcPr>
            <w:tcW w:w="1309" w:type="dxa"/>
          </w:tcPr>
          <w:p w:rsidR="00B3657C" w:rsidRPr="00CD4D84" w:rsidRDefault="00B3657C" w:rsidP="00757F7C">
            <w:pPr>
              <w:jc w:val="both"/>
              <w:rPr>
                <w:rFonts w:ascii="Arial LatArm" w:hAnsi="Arial LatArm" w:cs="Arial"/>
                <w:sz w:val="22"/>
                <w:szCs w:val="22"/>
              </w:rPr>
            </w:pPr>
          </w:p>
        </w:tc>
        <w:tc>
          <w:tcPr>
            <w:tcW w:w="1309" w:type="dxa"/>
          </w:tcPr>
          <w:p w:rsidR="00B3657C" w:rsidRPr="00CD4D84" w:rsidRDefault="00B3657C" w:rsidP="00757F7C">
            <w:pPr>
              <w:jc w:val="both"/>
              <w:rPr>
                <w:rFonts w:ascii="Arial LatArm" w:hAnsi="Arial LatArm" w:cs="Arial"/>
                <w:sz w:val="22"/>
                <w:szCs w:val="22"/>
              </w:rPr>
            </w:pPr>
          </w:p>
        </w:tc>
        <w:tc>
          <w:tcPr>
            <w:tcW w:w="1457" w:type="dxa"/>
          </w:tcPr>
          <w:p w:rsidR="00B3657C" w:rsidRPr="00CD4D84" w:rsidRDefault="00B3657C" w:rsidP="00757F7C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</w:p>
        </w:tc>
      </w:tr>
      <w:tr w:rsidR="00B3657C" w:rsidRPr="00CD4D84" w:rsidTr="00757F7C">
        <w:tc>
          <w:tcPr>
            <w:tcW w:w="643" w:type="dxa"/>
          </w:tcPr>
          <w:p w:rsidR="00B3657C" w:rsidRPr="00CD4D84" w:rsidRDefault="00B3657C" w:rsidP="00757F7C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5075" w:type="dxa"/>
          </w:tcPr>
          <w:p w:rsidR="00B3657C" w:rsidRPr="00B155DF" w:rsidRDefault="00B3657C" w:rsidP="00757F7C">
            <w:pPr>
              <w:rPr>
                <w:rFonts w:ascii="Sylfaen" w:hAnsi="Sylfaen" w:cs="Arial"/>
                <w:sz w:val="22"/>
                <w:szCs w:val="22"/>
              </w:rPr>
            </w:pPr>
            <w:r>
              <w:rPr>
                <w:rFonts w:ascii="Sylfaen" w:hAnsi="Sylfaen" w:cs="Arial"/>
                <w:sz w:val="22"/>
                <w:szCs w:val="22"/>
              </w:rPr>
              <w:t>ԱԱՀ 20%</w:t>
            </w:r>
          </w:p>
        </w:tc>
        <w:tc>
          <w:tcPr>
            <w:tcW w:w="1309" w:type="dxa"/>
          </w:tcPr>
          <w:p w:rsidR="00B3657C" w:rsidRPr="00CD4D84" w:rsidRDefault="00B3657C" w:rsidP="00757F7C">
            <w:pPr>
              <w:jc w:val="both"/>
              <w:rPr>
                <w:rFonts w:ascii="Arial LatArm" w:hAnsi="Arial LatArm" w:cs="Arial"/>
                <w:sz w:val="22"/>
                <w:szCs w:val="22"/>
                <w:vertAlign w:val="superscript"/>
              </w:rPr>
            </w:pPr>
          </w:p>
        </w:tc>
        <w:tc>
          <w:tcPr>
            <w:tcW w:w="1309" w:type="dxa"/>
          </w:tcPr>
          <w:p w:rsidR="00B3657C" w:rsidRPr="00CD4D84" w:rsidRDefault="00B3657C" w:rsidP="00757F7C">
            <w:pPr>
              <w:jc w:val="both"/>
              <w:rPr>
                <w:rFonts w:ascii="Arial LatArm" w:hAnsi="Arial LatArm" w:cs="Arial"/>
                <w:sz w:val="22"/>
                <w:szCs w:val="22"/>
              </w:rPr>
            </w:pPr>
          </w:p>
        </w:tc>
        <w:tc>
          <w:tcPr>
            <w:tcW w:w="1309" w:type="dxa"/>
          </w:tcPr>
          <w:p w:rsidR="00B3657C" w:rsidRPr="00CD4D84" w:rsidRDefault="00B3657C" w:rsidP="00757F7C">
            <w:pPr>
              <w:jc w:val="both"/>
              <w:rPr>
                <w:rFonts w:ascii="Arial LatArm" w:hAnsi="Arial LatArm" w:cs="Arial"/>
                <w:sz w:val="22"/>
                <w:szCs w:val="22"/>
              </w:rPr>
            </w:pPr>
          </w:p>
        </w:tc>
        <w:tc>
          <w:tcPr>
            <w:tcW w:w="1457" w:type="dxa"/>
          </w:tcPr>
          <w:p w:rsidR="00B3657C" w:rsidRPr="00CD4D84" w:rsidRDefault="00B3657C" w:rsidP="00757F7C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</w:p>
        </w:tc>
      </w:tr>
      <w:tr w:rsidR="00B3657C" w:rsidRPr="00CD4D84" w:rsidTr="00757F7C">
        <w:tc>
          <w:tcPr>
            <w:tcW w:w="643" w:type="dxa"/>
          </w:tcPr>
          <w:p w:rsidR="00B3657C" w:rsidRPr="00CD4D84" w:rsidRDefault="00B3657C" w:rsidP="00757F7C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5075" w:type="dxa"/>
          </w:tcPr>
          <w:p w:rsidR="00B3657C" w:rsidRPr="00B155DF" w:rsidRDefault="00B3657C" w:rsidP="00757F7C">
            <w:pPr>
              <w:rPr>
                <w:rFonts w:ascii="Sylfaen" w:hAnsi="Sylfaen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Ընդամենը</w:t>
            </w:r>
            <w:proofErr w:type="spellEnd"/>
            <w:r>
              <w:rPr>
                <w:rFonts w:ascii="Sylfaen" w:hAnsi="Sylfaen" w:cs="Arial"/>
                <w:sz w:val="22"/>
                <w:szCs w:val="22"/>
              </w:rPr>
              <w:t>՝</w:t>
            </w:r>
          </w:p>
        </w:tc>
        <w:tc>
          <w:tcPr>
            <w:tcW w:w="1309" w:type="dxa"/>
          </w:tcPr>
          <w:p w:rsidR="00B3657C" w:rsidRPr="00CD4D84" w:rsidRDefault="00B3657C" w:rsidP="00757F7C">
            <w:pPr>
              <w:jc w:val="both"/>
              <w:rPr>
                <w:rFonts w:ascii="Arial LatArm" w:hAnsi="Arial LatArm" w:cs="Arial"/>
                <w:sz w:val="22"/>
                <w:szCs w:val="22"/>
                <w:vertAlign w:val="superscript"/>
              </w:rPr>
            </w:pPr>
          </w:p>
        </w:tc>
        <w:tc>
          <w:tcPr>
            <w:tcW w:w="1309" w:type="dxa"/>
          </w:tcPr>
          <w:p w:rsidR="00B3657C" w:rsidRPr="00CD4D84" w:rsidRDefault="00B3657C" w:rsidP="00757F7C">
            <w:pPr>
              <w:jc w:val="both"/>
              <w:rPr>
                <w:rFonts w:ascii="Arial LatArm" w:hAnsi="Arial LatArm" w:cs="Arial"/>
                <w:sz w:val="22"/>
                <w:szCs w:val="22"/>
              </w:rPr>
            </w:pPr>
          </w:p>
        </w:tc>
        <w:tc>
          <w:tcPr>
            <w:tcW w:w="1309" w:type="dxa"/>
          </w:tcPr>
          <w:p w:rsidR="00B3657C" w:rsidRPr="00CD4D84" w:rsidRDefault="00B3657C" w:rsidP="00757F7C">
            <w:pPr>
              <w:jc w:val="both"/>
              <w:rPr>
                <w:rFonts w:ascii="Arial LatArm" w:hAnsi="Arial LatArm" w:cs="Arial"/>
                <w:sz w:val="22"/>
                <w:szCs w:val="22"/>
              </w:rPr>
            </w:pPr>
          </w:p>
        </w:tc>
        <w:tc>
          <w:tcPr>
            <w:tcW w:w="1457" w:type="dxa"/>
          </w:tcPr>
          <w:p w:rsidR="00B3657C" w:rsidRPr="00CD4D84" w:rsidRDefault="00B3657C" w:rsidP="00757F7C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</w:p>
        </w:tc>
      </w:tr>
      <w:tr w:rsidR="00B3657C" w:rsidRPr="00CD4D84" w:rsidTr="00757F7C">
        <w:tc>
          <w:tcPr>
            <w:tcW w:w="643" w:type="dxa"/>
          </w:tcPr>
          <w:p w:rsidR="00B3657C" w:rsidRPr="00CD4D84" w:rsidRDefault="00B3657C" w:rsidP="00757F7C">
            <w:pPr>
              <w:jc w:val="center"/>
              <w:rPr>
                <w:rFonts w:ascii="Arial LatArm" w:hAnsi="Arial LatArm" w:cs="Arial"/>
                <w:sz w:val="20"/>
                <w:szCs w:val="20"/>
              </w:rPr>
            </w:pPr>
          </w:p>
        </w:tc>
        <w:tc>
          <w:tcPr>
            <w:tcW w:w="5075" w:type="dxa"/>
          </w:tcPr>
          <w:p w:rsidR="00B3657C" w:rsidRPr="00DA65B2" w:rsidRDefault="00B3657C" w:rsidP="00B3657C">
            <w:pPr>
              <w:rPr>
                <w:rFonts w:ascii="Sylfaen" w:hAnsi="Sylfaen" w:cs="Arial"/>
                <w:sz w:val="22"/>
                <w:szCs w:val="22"/>
              </w:rPr>
            </w:pP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Ընդամենը</w:t>
            </w:r>
            <w:proofErr w:type="spellEnd"/>
            <w:r>
              <w:rPr>
                <w:rFonts w:ascii="Sylfaen" w:hAnsi="Sylfaen" w:cs="Arial"/>
                <w:sz w:val="22"/>
                <w:szCs w:val="22"/>
              </w:rPr>
              <w:t xml:space="preserve">` 5.8373կմ-ի </w:t>
            </w:r>
            <w:proofErr w:type="spellStart"/>
            <w:r>
              <w:rPr>
                <w:rFonts w:ascii="Sylfaen" w:hAnsi="Sylfaen" w:cs="Arial"/>
                <w:sz w:val="22"/>
                <w:szCs w:val="22"/>
              </w:rPr>
              <w:t>համար</w:t>
            </w:r>
            <w:proofErr w:type="spellEnd"/>
            <w:r>
              <w:rPr>
                <w:rFonts w:ascii="Sylfaen" w:hAnsi="Sylfaen" w:cs="Arial"/>
                <w:sz w:val="22"/>
                <w:szCs w:val="22"/>
              </w:rPr>
              <w:t xml:space="preserve"> 5837.3*873.685=</w:t>
            </w:r>
          </w:p>
        </w:tc>
        <w:tc>
          <w:tcPr>
            <w:tcW w:w="1309" w:type="dxa"/>
          </w:tcPr>
          <w:p w:rsidR="00B3657C" w:rsidRPr="00CD4D84" w:rsidRDefault="00B3657C" w:rsidP="00757F7C">
            <w:pPr>
              <w:jc w:val="both"/>
              <w:rPr>
                <w:rFonts w:ascii="Arial LatArm" w:hAnsi="Arial LatArm" w:cs="Arial"/>
                <w:sz w:val="22"/>
                <w:szCs w:val="22"/>
                <w:vertAlign w:val="superscript"/>
              </w:rPr>
            </w:pPr>
          </w:p>
        </w:tc>
        <w:tc>
          <w:tcPr>
            <w:tcW w:w="1309" w:type="dxa"/>
          </w:tcPr>
          <w:p w:rsidR="00B3657C" w:rsidRPr="00CD4D84" w:rsidRDefault="00B3657C" w:rsidP="00757F7C">
            <w:pPr>
              <w:jc w:val="both"/>
              <w:rPr>
                <w:rFonts w:ascii="Arial LatArm" w:hAnsi="Arial LatArm" w:cs="Arial"/>
                <w:sz w:val="22"/>
                <w:szCs w:val="22"/>
              </w:rPr>
            </w:pPr>
          </w:p>
        </w:tc>
        <w:tc>
          <w:tcPr>
            <w:tcW w:w="1309" w:type="dxa"/>
          </w:tcPr>
          <w:p w:rsidR="00B3657C" w:rsidRPr="00CD4D84" w:rsidRDefault="00B3657C" w:rsidP="00757F7C">
            <w:pPr>
              <w:jc w:val="both"/>
              <w:rPr>
                <w:rFonts w:ascii="Arial LatArm" w:hAnsi="Arial LatArm" w:cs="Arial"/>
                <w:sz w:val="22"/>
                <w:szCs w:val="22"/>
              </w:rPr>
            </w:pPr>
          </w:p>
        </w:tc>
        <w:tc>
          <w:tcPr>
            <w:tcW w:w="1457" w:type="dxa"/>
          </w:tcPr>
          <w:p w:rsidR="00B3657C" w:rsidRPr="00CD4D84" w:rsidRDefault="00B3657C" w:rsidP="00757F7C">
            <w:pPr>
              <w:jc w:val="center"/>
              <w:rPr>
                <w:rFonts w:ascii="Arial LatArm" w:hAnsi="Arial LatArm" w:cs="Arial"/>
                <w:sz w:val="22"/>
                <w:szCs w:val="22"/>
              </w:rPr>
            </w:pPr>
          </w:p>
        </w:tc>
      </w:tr>
    </w:tbl>
    <w:p w:rsidR="00B3657C" w:rsidRPr="00CD4D84" w:rsidRDefault="00B3657C" w:rsidP="00B3657C">
      <w:pPr>
        <w:jc w:val="center"/>
        <w:rPr>
          <w:rFonts w:ascii="Arial LatArm" w:hAnsi="Arial LatArm" w:cs="Arial"/>
          <w:sz w:val="20"/>
          <w:szCs w:val="20"/>
        </w:rPr>
      </w:pPr>
    </w:p>
    <w:p w:rsidR="00B3657C" w:rsidRPr="00CD4D84" w:rsidRDefault="00B3657C" w:rsidP="00B3657C">
      <w:pPr>
        <w:jc w:val="center"/>
        <w:rPr>
          <w:rFonts w:ascii="Arial LatArm" w:hAnsi="Arial LatArm" w:cs="Arial"/>
          <w:sz w:val="20"/>
          <w:szCs w:val="20"/>
        </w:rPr>
      </w:pPr>
    </w:p>
    <w:p w:rsidR="00C24068" w:rsidRDefault="00C24068"/>
    <w:sectPr w:rsidR="00C24068" w:rsidSect="00C2406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B3657C"/>
    <w:rsid w:val="00B3657C"/>
    <w:rsid w:val="00C240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57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702</Characters>
  <Application>Microsoft Office Word</Application>
  <DocSecurity>0</DocSecurity>
  <Lines>5</Lines>
  <Paragraphs>1</Paragraphs>
  <ScaleCrop>false</ScaleCrop>
  <Company/>
  <LinksUpToDate>false</LinksUpToDate>
  <CharactersWithSpaces>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fin</dc:creator>
  <cp:keywords/>
  <dc:description/>
  <cp:lastModifiedBy>fin</cp:lastModifiedBy>
  <cp:revision>2</cp:revision>
  <dcterms:created xsi:type="dcterms:W3CDTF">2017-06-30T13:25:00Z</dcterms:created>
  <dcterms:modified xsi:type="dcterms:W3CDTF">2017-06-30T13:26:00Z</dcterms:modified>
</cp:coreProperties>
</file>